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4A" w:rsidRDefault="00EE63D5">
      <w:r>
        <w:rPr>
          <w:noProof/>
          <w:lang w:eastAsia="cs-CZ"/>
        </w:rPr>
        <w:drawing>
          <wp:inline distT="0" distB="0" distL="0" distR="0" wp14:anchorId="209BE2AE" wp14:editId="40E629EB">
            <wp:extent cx="5760720" cy="1518131"/>
            <wp:effectExtent l="0" t="0" r="0" b="6350"/>
            <wp:docPr id="1" name="obrázek 4" descr="http://eagri.cz/public/web/file/465639/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gri.cz/public/web/file/465639/logo_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F0" w:rsidRDefault="003477F0"/>
    <w:p w:rsidR="003477F0" w:rsidRPr="00326DF7" w:rsidRDefault="00326DF7">
      <w:pPr>
        <w:rPr>
          <w:rFonts w:ascii="Arial" w:hAnsi="Arial" w:cs="Arial"/>
          <w:b/>
        </w:rPr>
      </w:pPr>
      <w:r>
        <w:rPr>
          <w:rFonts w:ascii="Arial" w:hAnsi="Arial" w:cs="Arial"/>
        </w:rPr>
        <w:t>Název projektu</w:t>
      </w:r>
      <w:r w:rsidR="006F34AA">
        <w:rPr>
          <w:rFonts w:ascii="Arial" w:hAnsi="Arial" w:cs="Arial"/>
        </w:rPr>
        <w:t>:</w:t>
      </w:r>
      <w:r w:rsidR="006F34AA">
        <w:rPr>
          <w:rFonts w:ascii="Arial" w:hAnsi="Arial" w:cs="Arial"/>
        </w:rPr>
        <w:tab/>
      </w:r>
      <w:r w:rsidR="003A4261">
        <w:rPr>
          <w:rFonts w:ascii="Arial" w:hAnsi="Arial" w:cs="Arial"/>
          <w:b/>
        </w:rPr>
        <w:t xml:space="preserve">Modernizace farem </w:t>
      </w:r>
      <w:r>
        <w:rPr>
          <w:rFonts w:ascii="Arial" w:hAnsi="Arial" w:cs="Arial"/>
          <w:b/>
        </w:rPr>
        <w:t>drůbež</w:t>
      </w:r>
      <w:r w:rsidR="003A4261">
        <w:rPr>
          <w:rFonts w:ascii="Arial" w:hAnsi="Arial" w:cs="Arial"/>
          <w:b/>
        </w:rPr>
        <w:t>e</w:t>
      </w:r>
    </w:p>
    <w:p w:rsidR="006F34AA" w:rsidRDefault="007C3891" w:rsidP="00084209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>Cíl projektu</w:t>
      </w:r>
      <w:r w:rsidR="00084209">
        <w:rPr>
          <w:rFonts w:ascii="Arial" w:hAnsi="Arial" w:cs="Arial"/>
        </w:rPr>
        <w:t>:</w:t>
      </w:r>
      <w:r w:rsidR="006F34AA">
        <w:rPr>
          <w:rFonts w:ascii="Arial" w:hAnsi="Arial" w:cs="Arial"/>
        </w:rPr>
        <w:tab/>
      </w:r>
      <w:r w:rsidR="006F34AA">
        <w:rPr>
          <w:rFonts w:ascii="Arial" w:hAnsi="Arial" w:cs="Arial"/>
          <w:b/>
        </w:rPr>
        <w:t>Investice vedoucí ke zlepšení podmínek zvířat</w:t>
      </w:r>
      <w:r w:rsidR="00084209">
        <w:rPr>
          <w:rFonts w:ascii="Arial" w:hAnsi="Arial" w:cs="Arial"/>
          <w:b/>
        </w:rPr>
        <w:t xml:space="preserve"> a k modernizaci zemědělského podniku</w:t>
      </w:r>
    </w:p>
    <w:p w:rsidR="003355E4" w:rsidRDefault="000F1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Společnost </w:t>
      </w:r>
      <w:r w:rsidR="007C5592">
        <w:rPr>
          <w:rFonts w:ascii="Arial" w:hAnsi="Arial" w:cs="Arial"/>
        </w:rPr>
        <w:t>SCHROM FARMS spol.</w:t>
      </w:r>
      <w:r>
        <w:rPr>
          <w:rFonts w:ascii="Arial" w:hAnsi="Arial" w:cs="Arial"/>
        </w:rPr>
        <w:t xml:space="preserve"> s</w:t>
      </w:r>
      <w:r w:rsidR="007C5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r.o. ve spolupráci s Evropským zemědělským fondem pro rozvoj venkova a Min</w:t>
      </w:r>
      <w:r w:rsidR="00514B3C">
        <w:rPr>
          <w:rFonts w:ascii="Arial" w:hAnsi="Arial" w:cs="Arial"/>
        </w:rPr>
        <w:t>isterstvem zemědělství realizuje</w:t>
      </w:r>
      <w:r>
        <w:rPr>
          <w:rFonts w:ascii="Arial" w:hAnsi="Arial" w:cs="Arial"/>
        </w:rPr>
        <w:t xml:space="preserve"> </w:t>
      </w:r>
      <w:r w:rsidR="00016976">
        <w:rPr>
          <w:rFonts w:ascii="Arial" w:hAnsi="Arial" w:cs="Arial"/>
        </w:rPr>
        <w:t xml:space="preserve">v roce 2016 </w:t>
      </w:r>
      <w:r w:rsidR="00397F80">
        <w:rPr>
          <w:rFonts w:ascii="Arial" w:hAnsi="Arial" w:cs="Arial"/>
        </w:rPr>
        <w:t xml:space="preserve">významnou </w:t>
      </w:r>
      <w:r>
        <w:rPr>
          <w:rFonts w:ascii="Arial" w:hAnsi="Arial" w:cs="Arial"/>
        </w:rPr>
        <w:t xml:space="preserve">modernizaci </w:t>
      </w:r>
      <w:r w:rsidR="007C5592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="00344446">
        <w:rPr>
          <w:rFonts w:ascii="Arial" w:hAnsi="Arial" w:cs="Arial"/>
        </w:rPr>
        <w:t>drůbežích farem.</w:t>
      </w:r>
      <w:r w:rsidR="007C5592">
        <w:rPr>
          <w:rFonts w:ascii="Arial" w:hAnsi="Arial" w:cs="Arial"/>
        </w:rPr>
        <w:t xml:space="preserve"> T</w:t>
      </w:r>
      <w:r w:rsidR="007C5592" w:rsidRPr="007C5592">
        <w:rPr>
          <w:rFonts w:ascii="Arial" w:hAnsi="Arial" w:cs="Arial"/>
        </w:rPr>
        <w:t xml:space="preserve">ímto projektem dojde k modernizaci zastaralé </w:t>
      </w:r>
      <w:proofErr w:type="gramStart"/>
      <w:r w:rsidR="007C5592" w:rsidRPr="007C5592">
        <w:rPr>
          <w:rFonts w:ascii="Arial" w:hAnsi="Arial" w:cs="Arial"/>
        </w:rPr>
        <w:t>technologie ( snášková</w:t>
      </w:r>
      <w:proofErr w:type="gramEnd"/>
      <w:r w:rsidR="007C5592" w:rsidRPr="007C5592">
        <w:rPr>
          <w:rFonts w:ascii="Arial" w:hAnsi="Arial" w:cs="Arial"/>
        </w:rPr>
        <w:t xml:space="preserve"> hnízda, napájení a vzduchotechnika atd.), což bude mít značný dopad na zlepšení </w:t>
      </w:r>
      <w:proofErr w:type="spellStart"/>
      <w:r w:rsidR="007C5592" w:rsidRPr="007C5592">
        <w:rPr>
          <w:rFonts w:ascii="Arial" w:hAnsi="Arial" w:cs="Arial"/>
        </w:rPr>
        <w:t>welfare</w:t>
      </w:r>
      <w:proofErr w:type="spellEnd"/>
      <w:r w:rsidR="007C5592" w:rsidRPr="007C5592">
        <w:rPr>
          <w:rFonts w:ascii="Arial" w:hAnsi="Arial" w:cs="Arial"/>
        </w:rPr>
        <w:t xml:space="preserve"> drůbeže a upevnění konkurenceschopnosti na trhu a tím také zajištění stabilních příjmů firmy. Projekt je zaměřen na dvě části modernizace technologického vybavení pro chov drůbeže a modernizaci výrobních hal. Dosažení stanoveného cíle přispěje k tvorbě přidané hodnoty a tím k celkové konkurenceschopnosti podniku. Realizací tohoto projektu se zlepší celková pohoda zvířat, což je významné jednak pro zlepšení výsledků chovu a jednak pro kvalitu získávaného produktu vedoucí k následnému zlepšení konkurenční výhody.</w:t>
      </w:r>
      <w:r w:rsidR="007C5592">
        <w:rPr>
          <w:rFonts w:ascii="Arial" w:hAnsi="Arial" w:cs="Arial"/>
        </w:rPr>
        <w:t xml:space="preserve"> </w:t>
      </w:r>
    </w:p>
    <w:p w:rsidR="003355E4" w:rsidRDefault="003355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Farma </w:t>
      </w:r>
      <w:r w:rsidR="007C5592">
        <w:rPr>
          <w:rFonts w:ascii="Arial" w:hAnsi="Arial" w:cs="Arial"/>
          <w:b/>
        </w:rPr>
        <w:t>Bílovec</w:t>
      </w:r>
    </w:p>
    <w:p w:rsidR="003355E4" w:rsidRDefault="00335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Předmětem projektu je výměna částí technologie ve čtyřech halách pro </w:t>
      </w:r>
      <w:r w:rsidR="000E62F8">
        <w:rPr>
          <w:rFonts w:ascii="Arial" w:hAnsi="Arial" w:cs="Arial"/>
        </w:rPr>
        <w:t xml:space="preserve">rozmnožovací </w:t>
      </w:r>
      <w:r w:rsidR="007C5592">
        <w:rPr>
          <w:rFonts w:ascii="Arial" w:hAnsi="Arial" w:cs="Arial"/>
        </w:rPr>
        <w:t>chov drůbeže na volné podestýlce se zaměřením na výrobu násadových vajec</w:t>
      </w:r>
      <w:r w:rsidR="00AA7647">
        <w:rPr>
          <w:rFonts w:ascii="Arial" w:hAnsi="Arial" w:cs="Arial"/>
        </w:rPr>
        <w:t xml:space="preserve">. </w:t>
      </w:r>
      <w:r w:rsidR="007C5592">
        <w:rPr>
          <w:rFonts w:ascii="Arial" w:hAnsi="Arial" w:cs="Arial"/>
        </w:rPr>
        <w:t>Výměna bude provedena na halách č. 3,4,5 a 6</w:t>
      </w:r>
      <w:r>
        <w:rPr>
          <w:rFonts w:ascii="Arial" w:hAnsi="Arial" w:cs="Arial"/>
        </w:rPr>
        <w:t xml:space="preserve"> </w:t>
      </w:r>
      <w:r w:rsidR="000E62F8">
        <w:rPr>
          <w:rFonts w:ascii="Arial" w:hAnsi="Arial" w:cs="Arial"/>
        </w:rPr>
        <w:t>a skládá se s pořízení nových snáškových hnízd, roštů a napájecí linky.</w:t>
      </w:r>
    </w:p>
    <w:p w:rsidR="00703D1A" w:rsidRDefault="009F1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Vlivem výměny technologie </w:t>
      </w:r>
      <w:r w:rsidR="008C1D35">
        <w:rPr>
          <w:rFonts w:ascii="Arial" w:hAnsi="Arial" w:cs="Arial"/>
        </w:rPr>
        <w:t>se zvýší</w:t>
      </w:r>
      <w:r>
        <w:rPr>
          <w:rFonts w:ascii="Arial" w:hAnsi="Arial" w:cs="Arial"/>
        </w:rPr>
        <w:t xml:space="preserve"> </w:t>
      </w:r>
      <w:r w:rsidR="008C1D35">
        <w:rPr>
          <w:rFonts w:ascii="Arial" w:hAnsi="Arial" w:cs="Arial"/>
        </w:rPr>
        <w:t xml:space="preserve">pohoda ustájených hospodářských zvířat, zlepší se </w:t>
      </w:r>
      <w:r>
        <w:rPr>
          <w:rFonts w:ascii="Arial" w:hAnsi="Arial" w:cs="Arial"/>
        </w:rPr>
        <w:t>hodnoty produkčních ukazatelů a celkové ekonomické efektivity farmy</w:t>
      </w:r>
    </w:p>
    <w:p w:rsidR="00703D1A" w:rsidRDefault="00703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Farma </w:t>
      </w:r>
      <w:r w:rsidR="000E62F8">
        <w:rPr>
          <w:rFonts w:ascii="Arial" w:hAnsi="Arial" w:cs="Arial"/>
          <w:b/>
        </w:rPr>
        <w:t>Velké Albrechtice</w:t>
      </w:r>
    </w:p>
    <w:p w:rsidR="008B7C2C" w:rsidRDefault="00D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Předmětem projektu je výměna částí technologie </w:t>
      </w:r>
      <w:r w:rsidR="000E62F8">
        <w:rPr>
          <w:rFonts w:ascii="Arial" w:hAnsi="Arial" w:cs="Arial"/>
        </w:rPr>
        <w:t>pro rozmnožovací chov drůbeže na volné podestýlce se zaměřením na výrobu násadových vajec. Investice se týká všech šesti hal</w:t>
      </w:r>
      <w:r w:rsidR="008B7C2C">
        <w:rPr>
          <w:rFonts w:ascii="Arial" w:hAnsi="Arial" w:cs="Arial"/>
        </w:rPr>
        <w:t xml:space="preserve"> chovné farmy.</w:t>
      </w:r>
    </w:p>
    <w:p w:rsidR="007C068E" w:rsidRDefault="00D43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068E">
        <w:rPr>
          <w:rFonts w:ascii="Arial" w:hAnsi="Arial" w:cs="Arial"/>
        </w:rPr>
        <w:t>Výměnou ventilační části technologie, která je již zastaralá a doplněním části prvků ventilačního systému včetně stavebních úprav</w:t>
      </w:r>
      <w:r w:rsidR="00E27520">
        <w:rPr>
          <w:rFonts w:ascii="Arial" w:hAnsi="Arial" w:cs="Arial"/>
        </w:rPr>
        <w:t>,</w:t>
      </w:r>
      <w:r w:rsidR="008B7C2C">
        <w:rPr>
          <w:rFonts w:ascii="Arial" w:hAnsi="Arial" w:cs="Arial"/>
        </w:rPr>
        <w:t xml:space="preserve"> elektroinstalace a umístění stínících pastí</w:t>
      </w:r>
      <w:r w:rsidR="007C068E">
        <w:rPr>
          <w:rFonts w:ascii="Arial" w:hAnsi="Arial" w:cs="Arial"/>
        </w:rPr>
        <w:t xml:space="preserve"> se zvýší pohoda ustájených zvířat, zlepší se mikroklima stájového prostředí a ekonomická efektivita farmy.</w:t>
      </w:r>
    </w:p>
    <w:p w:rsidR="008B7C2C" w:rsidRDefault="008B7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738632" cy="1514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3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C2C" w:rsidSect="008B7C2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D5"/>
    <w:rsid w:val="00016976"/>
    <w:rsid w:val="000817BB"/>
    <w:rsid w:val="00084209"/>
    <w:rsid w:val="000E62F8"/>
    <w:rsid w:val="000F1729"/>
    <w:rsid w:val="00123576"/>
    <w:rsid w:val="001C49D1"/>
    <w:rsid w:val="00285BEF"/>
    <w:rsid w:val="00294F18"/>
    <w:rsid w:val="00305938"/>
    <w:rsid w:val="00326DF7"/>
    <w:rsid w:val="00330DE6"/>
    <w:rsid w:val="003355E4"/>
    <w:rsid w:val="00344446"/>
    <w:rsid w:val="003477F0"/>
    <w:rsid w:val="00387556"/>
    <w:rsid w:val="00397F80"/>
    <w:rsid w:val="003A4261"/>
    <w:rsid w:val="00440814"/>
    <w:rsid w:val="004739E1"/>
    <w:rsid w:val="004B39A7"/>
    <w:rsid w:val="004C6210"/>
    <w:rsid w:val="004D42B2"/>
    <w:rsid w:val="00514B3C"/>
    <w:rsid w:val="00547168"/>
    <w:rsid w:val="00570770"/>
    <w:rsid w:val="00582A8C"/>
    <w:rsid w:val="00644540"/>
    <w:rsid w:val="006F34AA"/>
    <w:rsid w:val="00703D1A"/>
    <w:rsid w:val="0074083D"/>
    <w:rsid w:val="00784F57"/>
    <w:rsid w:val="007871A2"/>
    <w:rsid w:val="007C068E"/>
    <w:rsid w:val="007C3891"/>
    <w:rsid w:val="007C5592"/>
    <w:rsid w:val="00851C9E"/>
    <w:rsid w:val="008B6272"/>
    <w:rsid w:val="008B7C2C"/>
    <w:rsid w:val="008C1D35"/>
    <w:rsid w:val="008C30CC"/>
    <w:rsid w:val="008F0169"/>
    <w:rsid w:val="008F0C97"/>
    <w:rsid w:val="00932816"/>
    <w:rsid w:val="00947E74"/>
    <w:rsid w:val="009C7C1C"/>
    <w:rsid w:val="009F1DC8"/>
    <w:rsid w:val="00A03B4A"/>
    <w:rsid w:val="00A4513A"/>
    <w:rsid w:val="00AA7647"/>
    <w:rsid w:val="00B3177E"/>
    <w:rsid w:val="00B329FC"/>
    <w:rsid w:val="00B66C8F"/>
    <w:rsid w:val="00B72B3A"/>
    <w:rsid w:val="00BC7D38"/>
    <w:rsid w:val="00BD36D0"/>
    <w:rsid w:val="00C271B3"/>
    <w:rsid w:val="00CC4185"/>
    <w:rsid w:val="00D23A49"/>
    <w:rsid w:val="00D43CE2"/>
    <w:rsid w:val="00D5052E"/>
    <w:rsid w:val="00D85528"/>
    <w:rsid w:val="00E27520"/>
    <w:rsid w:val="00EE63D5"/>
    <w:rsid w:val="00F0126D"/>
    <w:rsid w:val="00F45972"/>
    <w:rsid w:val="00FC33E9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Šichmanová</dc:creator>
  <cp:keywords/>
  <dc:description/>
  <cp:lastModifiedBy>Zuzana Němcová</cp:lastModifiedBy>
  <cp:revision>41</cp:revision>
  <dcterms:created xsi:type="dcterms:W3CDTF">2016-08-19T05:44:00Z</dcterms:created>
  <dcterms:modified xsi:type="dcterms:W3CDTF">2016-08-24T08:11:00Z</dcterms:modified>
</cp:coreProperties>
</file>